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1A" w:rsidRDefault="001B2206">
      <w:pPr>
        <w:spacing w:after="60" w:line="256" w:lineRule="auto"/>
        <w:ind w:left="590" w:right="414" w:firstLine="11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Załącznik Nr 4 do Regulaminu </w:t>
      </w:r>
    </w:p>
    <w:p w:rsidR="0017281A" w:rsidRDefault="001B2206">
      <w:pPr>
        <w:spacing w:after="60" w:line="256" w:lineRule="auto"/>
        <w:ind w:left="590" w:right="414" w:firstLine="11"/>
        <w:jc w:val="right"/>
      </w:pPr>
      <w:r>
        <w:rPr>
          <w:sz w:val="20"/>
        </w:rPr>
        <w:t>zgłoszeń naruszeń prawa</w:t>
      </w:r>
    </w:p>
    <w:p w:rsidR="0017281A" w:rsidRDefault="0017281A">
      <w:pPr>
        <w:spacing w:after="27" w:line="256" w:lineRule="auto"/>
        <w:ind w:left="-5" w:hanging="10"/>
        <w:jc w:val="right"/>
        <w:rPr>
          <w:sz w:val="20"/>
        </w:rPr>
      </w:pPr>
    </w:p>
    <w:p w:rsidR="0017281A" w:rsidRDefault="0017281A">
      <w:pPr>
        <w:ind w:left="0" w:firstLine="0"/>
        <w:rPr>
          <w:sz w:val="20"/>
        </w:rPr>
      </w:pPr>
    </w:p>
    <w:p w:rsidR="0017281A" w:rsidRDefault="0017281A">
      <w:pPr>
        <w:ind w:left="0" w:firstLine="0"/>
        <w:rPr>
          <w:sz w:val="20"/>
        </w:rPr>
      </w:pPr>
    </w:p>
    <w:p w:rsidR="0017281A" w:rsidRDefault="0017281A">
      <w:pPr>
        <w:ind w:left="0" w:firstLine="0"/>
        <w:rPr>
          <w:sz w:val="20"/>
        </w:rPr>
      </w:pPr>
    </w:p>
    <w:p w:rsidR="0017281A" w:rsidRDefault="001B2206">
      <w:pPr>
        <w:ind w:left="60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WZÓR REJESTRU ZGŁOSZEŃ WEWNĘTRZNYCH</w:t>
      </w:r>
    </w:p>
    <w:p w:rsidR="0017281A" w:rsidRDefault="001B2206">
      <w:pPr>
        <w:ind w:left="60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KOMENDZIE POWIATOWEJ POLICJI W SĘPÓLNIE KRAJEŃSKIM</w:t>
      </w:r>
    </w:p>
    <w:p w:rsidR="0017281A" w:rsidRDefault="0017281A"/>
    <w:p w:rsidR="0017281A" w:rsidRDefault="0017281A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1011"/>
        <w:gridCol w:w="1303"/>
        <w:gridCol w:w="1011"/>
        <w:gridCol w:w="1936"/>
        <w:gridCol w:w="1108"/>
        <w:gridCol w:w="1109"/>
        <w:gridCol w:w="1170"/>
      </w:tblGrid>
      <w:tr w:rsidR="0017281A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B2206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hAnsi="Calibri"/>
                <w:b/>
                <w:sz w:val="20"/>
              </w:rPr>
              <w:t xml:space="preserve">Lp.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B2206">
            <w:pPr>
              <w:spacing w:after="0" w:line="256" w:lineRule="auto"/>
              <w:ind w:left="0" w:firstLine="0"/>
              <w:jc w:val="center"/>
            </w:pPr>
            <w:r>
              <w:rPr>
                <w:rFonts w:ascii="Calibri" w:hAnsi="Calibri"/>
                <w:b/>
                <w:sz w:val="20"/>
              </w:rPr>
              <w:t>Numer zgłoszenia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B2206">
            <w:pPr>
              <w:spacing w:after="0" w:line="256" w:lineRule="auto"/>
              <w:ind w:left="0" w:firstLine="0"/>
              <w:jc w:val="center"/>
            </w:pPr>
            <w:r>
              <w:rPr>
                <w:rFonts w:ascii="Calibri" w:hAnsi="Calibri"/>
                <w:b/>
                <w:sz w:val="20"/>
              </w:rPr>
              <w:t xml:space="preserve">Przedmiot </w:t>
            </w:r>
            <w:r>
              <w:rPr>
                <w:rFonts w:ascii="Calibri" w:hAnsi="Calibri"/>
                <w:b/>
                <w:sz w:val="20"/>
              </w:rPr>
              <w:t>naruszenia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B2206">
            <w:pPr>
              <w:spacing w:after="0" w:line="256" w:lineRule="auto"/>
              <w:ind w:left="0" w:firstLine="0"/>
              <w:jc w:val="center"/>
            </w:pPr>
            <w:r>
              <w:rPr>
                <w:rFonts w:ascii="Calibri" w:hAnsi="Calibri"/>
                <w:b/>
                <w:sz w:val="20"/>
              </w:rPr>
              <w:t>Data zgłoszenia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B2206">
            <w:pPr>
              <w:spacing w:after="0" w:line="256" w:lineRule="auto"/>
              <w:ind w:left="0" w:firstLine="41"/>
              <w:jc w:val="center"/>
            </w:pPr>
            <w:r>
              <w:rPr>
                <w:rFonts w:ascii="Calibri" w:hAnsi="Calibri"/>
                <w:b/>
                <w:sz w:val="20"/>
              </w:rPr>
              <w:t>Dane sygnalisty, adres do kontaktu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B2206">
            <w:pPr>
              <w:spacing w:after="0" w:line="256" w:lineRule="auto"/>
              <w:ind w:left="0" w:firstLine="0"/>
              <w:jc w:val="center"/>
            </w:pPr>
            <w:r>
              <w:rPr>
                <w:rFonts w:ascii="Calibri" w:hAnsi="Calibri"/>
                <w:b/>
                <w:sz w:val="20"/>
              </w:rPr>
              <w:t>Podjęte działania następcze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B2206">
            <w:pPr>
              <w:spacing w:after="0" w:line="240" w:lineRule="auto"/>
              <w:ind w:left="0" w:firstLine="0"/>
              <w:jc w:val="center"/>
            </w:pPr>
            <w:r>
              <w:rPr>
                <w:rFonts w:ascii="Calibri" w:hAnsi="Calibri"/>
                <w:b/>
                <w:sz w:val="20"/>
              </w:rPr>
              <w:t xml:space="preserve">Dane osoby, której </w:t>
            </w:r>
          </w:p>
          <w:p w:rsidR="0017281A" w:rsidRDefault="001B2206">
            <w:pPr>
              <w:spacing w:after="0" w:line="256" w:lineRule="auto"/>
              <w:ind w:left="0" w:firstLine="0"/>
              <w:jc w:val="center"/>
            </w:pPr>
            <w:r>
              <w:rPr>
                <w:rFonts w:ascii="Calibri" w:hAnsi="Calibri"/>
                <w:b/>
                <w:sz w:val="20"/>
              </w:rPr>
              <w:t>dotyczy zgłoszenie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B2206">
            <w:pPr>
              <w:spacing w:after="0" w:line="256" w:lineRule="auto"/>
              <w:ind w:left="0" w:firstLine="25"/>
              <w:jc w:val="center"/>
            </w:pPr>
            <w:r>
              <w:rPr>
                <w:rFonts w:ascii="Calibri" w:hAnsi="Calibri"/>
                <w:b/>
                <w:sz w:val="20"/>
              </w:rPr>
              <w:t xml:space="preserve">Data zakończenia zgłoszenia </w:t>
            </w:r>
          </w:p>
        </w:tc>
      </w:tr>
      <w:tr w:rsidR="0017281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</w:tr>
      <w:tr w:rsidR="0017281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</w:tr>
      <w:tr w:rsidR="0017281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08" w:type="dxa"/>
              <w:bottom w:w="0" w:type="dxa"/>
              <w:right w:w="53" w:type="dxa"/>
            </w:tcMar>
          </w:tcPr>
          <w:p w:rsidR="0017281A" w:rsidRDefault="0017281A">
            <w:pPr>
              <w:spacing w:after="160" w:line="256" w:lineRule="auto"/>
              <w:ind w:left="0" w:firstLine="0"/>
              <w:jc w:val="left"/>
              <w:rPr>
                <w:rFonts w:ascii="Calibri" w:hAnsi="Calibri"/>
              </w:rPr>
            </w:pPr>
          </w:p>
        </w:tc>
      </w:tr>
    </w:tbl>
    <w:p w:rsidR="0017281A" w:rsidRDefault="0017281A"/>
    <w:sectPr w:rsidR="0017281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206" w:rsidRDefault="001B2206">
      <w:pPr>
        <w:spacing w:after="0" w:line="240" w:lineRule="auto"/>
      </w:pPr>
      <w:r>
        <w:separator/>
      </w:r>
    </w:p>
  </w:endnote>
  <w:endnote w:type="continuationSeparator" w:id="0">
    <w:p w:rsidR="001B2206" w:rsidRDefault="001B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206" w:rsidRDefault="001B2206">
      <w:pPr>
        <w:spacing w:after="0" w:line="240" w:lineRule="auto"/>
      </w:pPr>
      <w:r>
        <w:separator/>
      </w:r>
    </w:p>
  </w:footnote>
  <w:footnote w:type="continuationSeparator" w:id="0">
    <w:p w:rsidR="001B2206" w:rsidRDefault="001B2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7281A"/>
    <w:rsid w:val="0017281A"/>
    <w:rsid w:val="001B2206"/>
    <w:rsid w:val="0090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0CA74-F9E1-4C6A-83FF-7DD9C79D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5" w:line="268" w:lineRule="auto"/>
      <w:ind w:left="591" w:firstLine="9"/>
      <w:jc w:val="both"/>
    </w:pPr>
    <w:rPr>
      <w:rFonts w:eastAsia="Times New Roman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A10048</dc:creator>
  <dc:description/>
  <cp:lastModifiedBy>692034</cp:lastModifiedBy>
  <cp:revision>2</cp:revision>
  <dcterms:created xsi:type="dcterms:W3CDTF">2025-02-18T13:42:00Z</dcterms:created>
  <dcterms:modified xsi:type="dcterms:W3CDTF">2025-02-18T13:42:00Z</dcterms:modified>
</cp:coreProperties>
</file>